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36F246A8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20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1200" w:rsidRPr="003D6CAA">
        <w:rPr>
          <w:rFonts w:ascii="Times New Roman" w:hAnsi="Times New Roman"/>
          <w:sz w:val="28"/>
          <w:szCs w:val="28"/>
        </w:rPr>
        <w:t>«</w:t>
      </w:r>
      <w:r w:rsidR="00D41200">
        <w:rPr>
          <w:rFonts w:ascii="Times New Roman" w:hAnsi="Times New Roman"/>
          <w:sz w:val="28"/>
          <w:szCs w:val="28"/>
        </w:rPr>
        <w:t>Сосновский</w:t>
      </w:r>
      <w:r w:rsidR="00D41200" w:rsidRPr="003D6CAA">
        <w:rPr>
          <w:rFonts w:ascii="Times New Roman" w:hAnsi="Times New Roman"/>
          <w:sz w:val="28"/>
          <w:szCs w:val="28"/>
        </w:rPr>
        <w:t xml:space="preserve"> сельсовет» </w:t>
      </w:r>
      <w:r w:rsidR="00D41200">
        <w:rPr>
          <w:rFonts w:ascii="Times New Roman" w:hAnsi="Times New Roman"/>
          <w:sz w:val="28"/>
          <w:szCs w:val="28"/>
        </w:rPr>
        <w:t>Горшеченского</w:t>
      </w:r>
      <w:r w:rsidR="00D4120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1D055D2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r w:rsidR="008A509E" w:rsidRP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1200" w:rsidRPr="003D6CAA">
        <w:rPr>
          <w:rFonts w:ascii="Times New Roman" w:hAnsi="Times New Roman"/>
          <w:sz w:val="28"/>
          <w:szCs w:val="28"/>
        </w:rPr>
        <w:t>«</w:t>
      </w:r>
      <w:r w:rsidR="00D41200">
        <w:rPr>
          <w:rFonts w:ascii="Times New Roman" w:hAnsi="Times New Roman"/>
          <w:sz w:val="28"/>
          <w:szCs w:val="28"/>
        </w:rPr>
        <w:t>Сосновский</w:t>
      </w:r>
      <w:r w:rsidR="00D41200" w:rsidRPr="003D6CAA">
        <w:rPr>
          <w:rFonts w:ascii="Times New Roman" w:hAnsi="Times New Roman"/>
          <w:sz w:val="28"/>
          <w:szCs w:val="28"/>
        </w:rPr>
        <w:t xml:space="preserve"> сельсовет» </w:t>
      </w:r>
      <w:r w:rsidR="00D41200">
        <w:rPr>
          <w:rFonts w:ascii="Times New Roman" w:hAnsi="Times New Roman"/>
          <w:sz w:val="28"/>
          <w:szCs w:val="28"/>
        </w:rPr>
        <w:t>Горшеченского</w:t>
      </w:r>
      <w:r w:rsidR="00D4120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B22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1200" w:rsidRPr="00D41200">
        <w:rPr>
          <w:rFonts w:ascii="Times New Roman" w:hAnsi="Times New Roman" w:cs="Times New Roman"/>
          <w:sz w:val="28"/>
          <w:szCs w:val="28"/>
        </w:rPr>
        <w:t xml:space="preserve">sosnovsky.gosuslugi.ru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314CD">
        <w:rPr>
          <w:rFonts w:ascii="Times New Roman" w:hAnsi="Times New Roman" w:cs="Times New Roman"/>
          <w:sz w:val="28"/>
          <w:szCs w:val="28"/>
        </w:rPr>
        <w:t>1</w:t>
      </w:r>
      <w:r w:rsidR="00D41200">
        <w:rPr>
          <w:rFonts w:ascii="Times New Roman" w:hAnsi="Times New Roman" w:cs="Times New Roman"/>
          <w:sz w:val="28"/>
          <w:szCs w:val="28"/>
        </w:rPr>
        <w:t xml:space="preserve">4 </w:t>
      </w:r>
      <w:r w:rsidR="00B314CD">
        <w:rPr>
          <w:rFonts w:ascii="Times New Roman" w:hAnsi="Times New Roman" w:cs="Times New Roman"/>
          <w:sz w:val="28"/>
          <w:szCs w:val="28"/>
        </w:rPr>
        <w:t>ма</w:t>
      </w:r>
      <w:r w:rsidR="002100FB">
        <w:rPr>
          <w:rFonts w:ascii="Times New Roman" w:hAnsi="Times New Roman" w:cs="Times New Roman"/>
          <w:sz w:val="28"/>
          <w:szCs w:val="28"/>
        </w:rPr>
        <w:t>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15F66C42" w14:textId="77777777" w:rsidR="00D41200" w:rsidRPr="00D41200" w:rsidRDefault="00D41200" w:rsidP="00D412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7 мая 2026 года по                 28 мая 2026 года.</w:t>
      </w:r>
    </w:p>
    <w:p w14:paraId="29A3CB23" w14:textId="79CAC673" w:rsidR="00D41200" w:rsidRPr="00D41200" w:rsidRDefault="00D41200" w:rsidP="00D412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Сосновка, с. Березово,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Сомовка, д. Петровка, д. Березово-Колодезь, п. Решетовка,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Новоберезово Сосновского сельсовета Горшеченского района Курской области экспозицию организовать по адресу: Курская область, Горшеченский район, с. Сосновка, ул. Центральная, д.118. </w:t>
      </w:r>
    </w:p>
    <w:p w14:paraId="31964D17" w14:textId="40CA43D8" w:rsidR="00D41200" w:rsidRPr="00D41200" w:rsidRDefault="00D41200" w:rsidP="00D412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14 мая 2026 года по 21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14D55776" w14:textId="77777777" w:rsidR="00D41200" w:rsidRDefault="00D41200" w:rsidP="00D412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075D262" w:rsidR="00983924" w:rsidRDefault="00983924" w:rsidP="00D4120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314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12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261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22BC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57AE7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B48"/>
    <w:rsid w:val="00326E36"/>
    <w:rsid w:val="00327812"/>
    <w:rsid w:val="00331F4F"/>
    <w:rsid w:val="00331FA1"/>
    <w:rsid w:val="00335739"/>
    <w:rsid w:val="0033635F"/>
    <w:rsid w:val="003364D2"/>
    <w:rsid w:val="00341DAA"/>
    <w:rsid w:val="003469F6"/>
    <w:rsid w:val="00346FFE"/>
    <w:rsid w:val="003508B2"/>
    <w:rsid w:val="0035167D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2628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4F6CC8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5ADA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2F07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05CDB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6E30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14CD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6526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773"/>
    <w:rsid w:val="00D37E18"/>
    <w:rsid w:val="00D41200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A4847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054D"/>
    <w:rsid w:val="00E2114A"/>
    <w:rsid w:val="00E21177"/>
    <w:rsid w:val="00E31431"/>
    <w:rsid w:val="00E31766"/>
    <w:rsid w:val="00E31D3C"/>
    <w:rsid w:val="00E32B12"/>
    <w:rsid w:val="00E351F5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2F5C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338E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255</cp:revision>
  <cp:lastPrinted>2026-03-11T08:37:00Z</cp:lastPrinted>
  <dcterms:created xsi:type="dcterms:W3CDTF">2022-03-21T10:08:00Z</dcterms:created>
  <dcterms:modified xsi:type="dcterms:W3CDTF">2026-04-28T09:38:00Z</dcterms:modified>
</cp:coreProperties>
</file>